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8922A9">
        <w:rPr>
          <w:b w:val="0"/>
        </w:rPr>
        <w:t>265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8922A9">
        <w:rPr>
          <w:b w:val="0"/>
        </w:rPr>
        <w:t>10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D0777">
        <w:rPr>
          <w:b w:val="0"/>
        </w:rPr>
      </w:r>
      <w:r w:rsidR="005D0777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D0777">
        <w:rPr>
          <w:b w:val="0"/>
        </w:rPr>
      </w:r>
      <w:r w:rsidR="005D0777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1C6D58">
        <w:rPr>
          <w:rStyle w:val="AntwoordNaamMinisterChar"/>
        </w:rPr>
        <w:t>lode vereeck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>Een gecoördineerd antwoord zal worden verstrekt door de heer Philippe Muyters,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F7390"/>
    <w:rsid w:val="00203D35"/>
    <w:rsid w:val="00210C07"/>
    <w:rsid w:val="00266E3B"/>
    <w:rsid w:val="002A1445"/>
    <w:rsid w:val="002C377F"/>
    <w:rsid w:val="002C7A6C"/>
    <w:rsid w:val="002E7CFF"/>
    <w:rsid w:val="00326A58"/>
    <w:rsid w:val="00383836"/>
    <w:rsid w:val="00407570"/>
    <w:rsid w:val="00410C45"/>
    <w:rsid w:val="0041623A"/>
    <w:rsid w:val="004A4C94"/>
    <w:rsid w:val="004E2833"/>
    <w:rsid w:val="004E68A0"/>
    <w:rsid w:val="005431DE"/>
    <w:rsid w:val="00547BAD"/>
    <w:rsid w:val="00566C53"/>
    <w:rsid w:val="005900AD"/>
    <w:rsid w:val="005B5BC5"/>
    <w:rsid w:val="005C29F9"/>
    <w:rsid w:val="005D0777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22A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5001E"/>
    <w:rsid w:val="00CE006E"/>
    <w:rsid w:val="00D22A3A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812F7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22A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22A3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22A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22A3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70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2014-01-24T10:11:00Z</cp:lastPrinted>
  <dcterms:created xsi:type="dcterms:W3CDTF">2014-02-10T11:40:00Z</dcterms:created>
  <dcterms:modified xsi:type="dcterms:W3CDTF">2014-02-10T11:40:00Z</dcterms:modified>
</cp:coreProperties>
</file>