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7" w:rsidRDefault="002743AC" w:rsidP="00564AD1">
      <w:pPr>
        <w:pStyle w:val="Tekst"/>
        <w:jc w:val="both"/>
        <w:rPr>
          <w:rFonts w:ascii="Times New Roman" w:hAnsi="Times New Roman"/>
          <w:b/>
          <w:smallCaps/>
        </w:rPr>
      </w:pPr>
      <w:bookmarkStart w:id="0" w:name="BW_antwoord"/>
      <w:bookmarkStart w:id="1" w:name="_GoBack"/>
      <w:bookmarkEnd w:id="1"/>
      <w:r>
        <w:rPr>
          <w:rFonts w:ascii="Times New Roman" w:hAnsi="Times New Roman"/>
          <w:b/>
          <w:smallCaps/>
        </w:rPr>
        <w:t xml:space="preserve">joke </w:t>
      </w:r>
      <w:proofErr w:type="spellStart"/>
      <w:r>
        <w:rPr>
          <w:rFonts w:ascii="Times New Roman" w:hAnsi="Times New Roman"/>
          <w:b/>
          <w:smallCaps/>
        </w:rPr>
        <w:t>schauvliege</w:t>
      </w:r>
      <w:proofErr w:type="spellEnd"/>
    </w:p>
    <w:p w:rsidR="00BD07B7" w:rsidRDefault="00BD07B7">
      <w:pPr>
        <w:pStyle w:val="Tekst"/>
        <w:jc w:val="both"/>
        <w:rPr>
          <w:rFonts w:ascii="Times New Roman" w:hAnsi="Times New Roman"/>
          <w:smallCaps/>
        </w:rPr>
      </w:pPr>
      <w:proofErr w:type="spellStart"/>
      <w:r>
        <w:rPr>
          <w:rFonts w:ascii="Times New Roman" w:hAnsi="Times New Roman"/>
          <w:smallCaps/>
        </w:rPr>
        <w:t>vlaams</w:t>
      </w:r>
      <w:proofErr w:type="spellEnd"/>
      <w:r>
        <w:rPr>
          <w:rFonts w:ascii="Times New Roman" w:hAnsi="Times New Roman"/>
          <w:smallCaps/>
        </w:rPr>
        <w:t xml:space="preserve"> minister van </w:t>
      </w:r>
      <w:r w:rsidR="002743AC">
        <w:rPr>
          <w:rFonts w:ascii="Times New Roman" w:hAnsi="Times New Roman"/>
          <w:smallCaps/>
        </w:rPr>
        <w:t>cultuur</w:t>
      </w:r>
      <w:r>
        <w:rPr>
          <w:rFonts w:ascii="Times New Roman" w:hAnsi="Times New Roman"/>
          <w:smallCaps/>
        </w:rPr>
        <w:t>, leefmilieu en natuur</w:t>
      </w:r>
    </w:p>
    <w:p w:rsidR="00BD07B7" w:rsidRPr="00E732EA" w:rsidRDefault="00BD07B7">
      <w:pPr>
        <w:pStyle w:val="Tekst"/>
        <w:pBdr>
          <w:bottom w:val="single" w:sz="4" w:space="1" w:color="auto"/>
        </w:pBdr>
        <w:jc w:val="both"/>
        <w:rPr>
          <w:rFonts w:ascii="Times New Roman" w:hAnsi="Times New Roman"/>
          <w:lang w:val="nl-NL"/>
        </w:rPr>
      </w:pPr>
    </w:p>
    <w:p w:rsidR="002743AC" w:rsidRDefault="002743AC">
      <w:pPr>
        <w:pStyle w:val="Tekst"/>
        <w:jc w:val="both"/>
        <w:rPr>
          <w:rFonts w:ascii="Times New Roman" w:hAnsi="Times New Roman"/>
          <w:b/>
          <w:smallCaps/>
        </w:rPr>
      </w:pPr>
    </w:p>
    <w:p w:rsidR="00BD07B7" w:rsidRDefault="00BD07B7">
      <w:pPr>
        <w:pStyle w:val="Tekst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antwoord</w:t>
      </w:r>
    </w:p>
    <w:p w:rsidR="00BD07B7" w:rsidRDefault="004076B8">
      <w:pPr>
        <w:pStyle w:val="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 vraag nr. 3</w:t>
      </w:r>
      <w:r w:rsidR="00F552A6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van 1 </w:t>
      </w:r>
      <w:r w:rsidR="00F552A6">
        <w:rPr>
          <w:rFonts w:ascii="Times New Roman" w:hAnsi="Times New Roman"/>
        </w:rPr>
        <w:t>maart</w:t>
      </w:r>
      <w:r>
        <w:rPr>
          <w:rFonts w:ascii="Times New Roman" w:hAnsi="Times New Roman"/>
        </w:rPr>
        <w:t xml:space="preserve"> 201</w:t>
      </w:r>
      <w:r w:rsidR="00F552A6">
        <w:rPr>
          <w:rFonts w:ascii="Times New Roman" w:hAnsi="Times New Roman"/>
        </w:rPr>
        <w:t>3</w:t>
      </w:r>
    </w:p>
    <w:p w:rsidR="00BD07B7" w:rsidRDefault="00BD07B7">
      <w:pPr>
        <w:pStyle w:val="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 </w:t>
      </w:r>
      <w:proofErr w:type="spellStart"/>
      <w:r w:rsidR="004076B8">
        <w:rPr>
          <w:rFonts w:ascii="Times New Roman" w:hAnsi="Times New Roman"/>
          <w:b/>
          <w:smallCaps/>
        </w:rPr>
        <w:t>wilfried</w:t>
      </w:r>
      <w:proofErr w:type="spellEnd"/>
      <w:r w:rsidR="009D22C6">
        <w:rPr>
          <w:rFonts w:ascii="Times New Roman" w:hAnsi="Times New Roman"/>
          <w:b/>
          <w:smallCaps/>
        </w:rPr>
        <w:t xml:space="preserve"> </w:t>
      </w:r>
      <w:proofErr w:type="spellStart"/>
      <w:r w:rsidR="004076B8">
        <w:rPr>
          <w:rFonts w:ascii="Times New Roman" w:hAnsi="Times New Roman"/>
          <w:b/>
          <w:smallCaps/>
        </w:rPr>
        <w:t>vandaele</w:t>
      </w:r>
      <w:proofErr w:type="spellEnd"/>
    </w:p>
    <w:p w:rsidR="00BD07B7" w:rsidRDefault="00BD07B7">
      <w:pPr>
        <w:pStyle w:val="Tekst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:rsidR="00BD07B7" w:rsidRDefault="00BD07B7" w:rsidP="002743AC">
      <w:pPr>
        <w:pStyle w:val="Tekst"/>
        <w:jc w:val="both"/>
        <w:rPr>
          <w:rFonts w:ascii="Times New Roman" w:hAnsi="Times New Roman"/>
        </w:rPr>
      </w:pPr>
    </w:p>
    <w:p w:rsidR="009D22C6" w:rsidRDefault="009D22C6" w:rsidP="002743AC">
      <w:pPr>
        <w:pStyle w:val="Tekst"/>
        <w:jc w:val="both"/>
        <w:rPr>
          <w:rFonts w:ascii="Times New Roman" w:hAnsi="Times New Roman"/>
        </w:rPr>
      </w:pPr>
    </w:p>
    <w:bookmarkEnd w:id="0"/>
    <w:p w:rsidR="008F337E" w:rsidRDefault="00810398" w:rsidP="002743AC">
      <w:pPr>
        <w:pStyle w:val="Tek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bijlage vindt </w:t>
      </w:r>
      <w:r w:rsidR="009D22C6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 xml:space="preserve">een overzicht van de bij </w:t>
      </w:r>
      <w:r w:rsidR="002711D9">
        <w:rPr>
          <w:rFonts w:ascii="Times New Roman" w:hAnsi="Times New Roman"/>
        </w:rPr>
        <w:t xml:space="preserve">de afdeling </w:t>
      </w:r>
      <w:r>
        <w:rPr>
          <w:rFonts w:ascii="Times New Roman" w:hAnsi="Times New Roman"/>
        </w:rPr>
        <w:t>Milieu-inspectie</w:t>
      </w:r>
      <w:r w:rsidR="002711D9">
        <w:rPr>
          <w:rFonts w:ascii="Times New Roman" w:hAnsi="Times New Roman"/>
        </w:rPr>
        <w:t xml:space="preserve"> (MI)</w:t>
      </w:r>
      <w:r>
        <w:rPr>
          <w:rFonts w:ascii="Times New Roman" w:hAnsi="Times New Roman"/>
        </w:rPr>
        <w:t xml:space="preserve"> ingediende klachten per compartiment en per gemeente voor het jaar 2012.</w:t>
      </w:r>
    </w:p>
    <w:p w:rsidR="008F337E" w:rsidRDefault="008F337E" w:rsidP="002743AC">
      <w:pPr>
        <w:pStyle w:val="Tekst"/>
        <w:jc w:val="both"/>
        <w:rPr>
          <w:rFonts w:ascii="Times New Roman" w:hAnsi="Times New Roman"/>
        </w:rPr>
      </w:pPr>
    </w:p>
    <w:p w:rsidR="008F337E" w:rsidRPr="00A76AD2" w:rsidRDefault="00A76AD2" w:rsidP="002743AC">
      <w:pPr>
        <w:pStyle w:val="Tek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2146 klachten werden door particulieren rechtstreeks bij MI ingediend. Daarnaast ontving MI </w:t>
      </w:r>
      <w:r w:rsidR="008F337E" w:rsidRPr="00A76AD2">
        <w:rPr>
          <w:rFonts w:ascii="Times New Roman" w:hAnsi="Times New Roman"/>
        </w:rPr>
        <w:t xml:space="preserve">klachten </w:t>
      </w:r>
      <w:r>
        <w:rPr>
          <w:rFonts w:ascii="Times New Roman" w:hAnsi="Times New Roman"/>
        </w:rPr>
        <w:t xml:space="preserve">die doorgestuurd werden door </w:t>
      </w:r>
      <w:r w:rsidR="008F337E" w:rsidRPr="00A76AD2">
        <w:rPr>
          <w:rFonts w:ascii="Times New Roman" w:hAnsi="Times New Roman"/>
        </w:rPr>
        <w:t>gemeenten</w:t>
      </w:r>
      <w:r>
        <w:rPr>
          <w:rFonts w:ascii="Times New Roman" w:hAnsi="Times New Roman"/>
        </w:rPr>
        <w:t xml:space="preserve"> (210)</w:t>
      </w:r>
      <w:r w:rsidR="008F337E" w:rsidRPr="00A76AD2">
        <w:rPr>
          <w:rFonts w:ascii="Times New Roman" w:hAnsi="Times New Roman"/>
        </w:rPr>
        <w:t xml:space="preserve">, VMM </w:t>
      </w:r>
      <w:r>
        <w:rPr>
          <w:rFonts w:ascii="Times New Roman" w:hAnsi="Times New Roman"/>
        </w:rPr>
        <w:t xml:space="preserve">(24) </w:t>
      </w:r>
      <w:r w:rsidR="008F337E" w:rsidRPr="00A76AD2">
        <w:rPr>
          <w:rFonts w:ascii="Times New Roman" w:hAnsi="Times New Roman"/>
        </w:rPr>
        <w:t>en OVAM</w:t>
      </w:r>
      <w:r>
        <w:rPr>
          <w:rFonts w:ascii="Times New Roman" w:hAnsi="Times New Roman"/>
        </w:rPr>
        <w:t xml:space="preserve"> (16)</w:t>
      </w:r>
      <w:r w:rsidR="008F337E" w:rsidRPr="00A76A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Ook deze k</w:t>
      </w:r>
      <w:r w:rsidR="008F337E" w:rsidRPr="00A76AD2">
        <w:rPr>
          <w:rFonts w:ascii="Times New Roman" w:hAnsi="Times New Roman"/>
        </w:rPr>
        <w:t xml:space="preserve">lachten </w:t>
      </w:r>
      <w:r>
        <w:rPr>
          <w:rFonts w:ascii="Times New Roman" w:hAnsi="Times New Roman"/>
        </w:rPr>
        <w:t>kunnen</w:t>
      </w:r>
      <w:r w:rsidR="008F337E" w:rsidRPr="00A76AD2">
        <w:rPr>
          <w:rFonts w:ascii="Times New Roman" w:hAnsi="Times New Roman"/>
        </w:rPr>
        <w:t xml:space="preserve"> afkomstig </w:t>
      </w:r>
      <w:r>
        <w:rPr>
          <w:rFonts w:ascii="Times New Roman" w:hAnsi="Times New Roman"/>
        </w:rPr>
        <w:t xml:space="preserve">zijn </w:t>
      </w:r>
      <w:r w:rsidR="008F337E" w:rsidRPr="00A76AD2">
        <w:rPr>
          <w:rFonts w:ascii="Times New Roman" w:hAnsi="Times New Roman"/>
        </w:rPr>
        <w:t>van particulieren</w:t>
      </w:r>
      <w:r>
        <w:rPr>
          <w:rFonts w:ascii="Times New Roman" w:hAnsi="Times New Roman"/>
        </w:rPr>
        <w:t>.</w:t>
      </w:r>
    </w:p>
    <w:p w:rsidR="00F552A6" w:rsidRDefault="00F552A6" w:rsidP="002743AC">
      <w:pPr>
        <w:pStyle w:val="Tekst"/>
        <w:jc w:val="both"/>
        <w:rPr>
          <w:rFonts w:ascii="Times New Roman" w:hAnsi="Times New Roman"/>
        </w:rPr>
      </w:pPr>
    </w:p>
    <w:p w:rsidR="00F552A6" w:rsidRDefault="00F552A6" w:rsidP="002743AC">
      <w:pPr>
        <w:pStyle w:val="Tek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Gedurende het jaar 2012 voerde </w:t>
      </w:r>
      <w:r w:rsidR="008306F0">
        <w:rPr>
          <w:rFonts w:ascii="Times New Roman" w:hAnsi="Times New Roman"/>
        </w:rPr>
        <w:t>MI</w:t>
      </w:r>
      <w:r w:rsidR="009D22C6">
        <w:rPr>
          <w:rFonts w:ascii="Times New Roman" w:hAnsi="Times New Roman"/>
        </w:rPr>
        <w:t xml:space="preserve"> </w:t>
      </w:r>
      <w:r w:rsidR="00113778">
        <w:rPr>
          <w:rFonts w:ascii="Times New Roman" w:hAnsi="Times New Roman"/>
        </w:rPr>
        <w:t>11</w:t>
      </w:r>
      <w:r w:rsidR="008E5038">
        <w:rPr>
          <w:rFonts w:ascii="Times New Roman" w:hAnsi="Times New Roman"/>
        </w:rPr>
        <w:t>.</w:t>
      </w:r>
      <w:r w:rsidR="00113778">
        <w:rPr>
          <w:rFonts w:ascii="Times New Roman" w:hAnsi="Times New Roman"/>
        </w:rPr>
        <w:t>780 controles uit.</w:t>
      </w:r>
    </w:p>
    <w:p w:rsidR="00113778" w:rsidRDefault="00113778" w:rsidP="002743AC">
      <w:pPr>
        <w:pStyle w:val="Tekst"/>
        <w:jc w:val="both"/>
        <w:rPr>
          <w:rFonts w:ascii="Times New Roman" w:hAnsi="Times New Roman"/>
        </w:rPr>
      </w:pPr>
    </w:p>
    <w:p w:rsidR="00113778" w:rsidRDefault="00113778" w:rsidP="002743AC">
      <w:pPr>
        <w:pStyle w:val="Tekst"/>
        <w:jc w:val="both"/>
        <w:rPr>
          <w:rFonts w:ascii="Times New Roman" w:hAnsi="Times New Roman"/>
        </w:rPr>
      </w:pPr>
    </w:p>
    <w:p w:rsidR="002743AC" w:rsidRPr="002743AC" w:rsidRDefault="002743AC" w:rsidP="002743AC">
      <w:pPr>
        <w:pStyle w:val="Tekst"/>
        <w:jc w:val="both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bijlage</w:t>
      </w:r>
    </w:p>
    <w:p w:rsidR="002743AC" w:rsidRDefault="002743AC" w:rsidP="002743AC">
      <w:pPr>
        <w:pStyle w:val="Tekst"/>
        <w:jc w:val="both"/>
        <w:rPr>
          <w:rFonts w:ascii="Times New Roman" w:hAnsi="Times New Roman"/>
        </w:rPr>
      </w:pPr>
    </w:p>
    <w:p w:rsidR="002743AC" w:rsidRDefault="002743AC" w:rsidP="002743AC">
      <w:pPr>
        <w:pStyle w:val="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Overzicht ingediende klachten 2012</w:t>
      </w:r>
    </w:p>
    <w:sectPr w:rsidR="002743AC" w:rsidSect="002743AC">
      <w:footerReference w:type="first" r:id="rId8"/>
      <w:type w:val="continuous"/>
      <w:pgSz w:w="11907" w:h="16840"/>
      <w:pgMar w:top="1418" w:right="1418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1" w:rsidRDefault="001348D1">
      <w:r>
        <w:separator/>
      </w:r>
    </w:p>
  </w:endnote>
  <w:endnote w:type="continuationSeparator" w:id="0">
    <w:p w:rsidR="001348D1" w:rsidRDefault="001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A6" w:rsidRPr="00687C29" w:rsidRDefault="00F552A6" w:rsidP="008C38F7">
    <w:pPr>
      <w:pStyle w:val="Voettekst"/>
      <w:tabs>
        <w:tab w:val="clear" w:pos="9072"/>
        <w:tab w:val="right" w:pos="8789"/>
      </w:tabs>
      <w:spacing w:after="180"/>
      <w:jc w:val="right"/>
      <w:rPr>
        <w:color w:val="333333"/>
        <w:sz w:val="20"/>
      </w:rPr>
    </w:pPr>
    <w:r w:rsidRPr="00687C29">
      <w:rPr>
        <w:color w:val="333333"/>
        <w:sz w:val="20"/>
      </w:rPr>
      <w:t>www.milieu-inspectie.be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1" w:rsidRDefault="001348D1">
      <w:r>
        <w:separator/>
      </w:r>
    </w:p>
  </w:footnote>
  <w:footnote w:type="continuationSeparator" w:id="0">
    <w:p w:rsidR="001348D1" w:rsidRDefault="0013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563"/>
    <w:multiLevelType w:val="hybridMultilevel"/>
    <w:tmpl w:val="8864CA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A62"/>
    <w:multiLevelType w:val="hybridMultilevel"/>
    <w:tmpl w:val="D556F1C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6BB9"/>
    <w:multiLevelType w:val="hybridMultilevel"/>
    <w:tmpl w:val="333AA986"/>
    <w:lvl w:ilvl="0" w:tplc="BB483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220B"/>
    <w:multiLevelType w:val="singleLevel"/>
    <w:tmpl w:val="29144BFC"/>
    <w:lvl w:ilvl="0">
      <w:start w:val="1"/>
      <w:numFmt w:val="decimal"/>
      <w:pStyle w:val="Puntvandevraag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6B8"/>
    <w:rsid w:val="00016198"/>
    <w:rsid w:val="000866DF"/>
    <w:rsid w:val="000A1FF3"/>
    <w:rsid w:val="00113778"/>
    <w:rsid w:val="001348D1"/>
    <w:rsid w:val="00134AD5"/>
    <w:rsid w:val="00177237"/>
    <w:rsid w:val="00182C69"/>
    <w:rsid w:val="0018771C"/>
    <w:rsid w:val="00192E33"/>
    <w:rsid w:val="001A2EBD"/>
    <w:rsid w:val="001C7223"/>
    <w:rsid w:val="001D016C"/>
    <w:rsid w:val="00201FE0"/>
    <w:rsid w:val="0024568F"/>
    <w:rsid w:val="0025483F"/>
    <w:rsid w:val="002711D9"/>
    <w:rsid w:val="002743AC"/>
    <w:rsid w:val="002D704A"/>
    <w:rsid w:val="0031153B"/>
    <w:rsid w:val="00327B02"/>
    <w:rsid w:val="003527E9"/>
    <w:rsid w:val="003760CA"/>
    <w:rsid w:val="00382FE3"/>
    <w:rsid w:val="003A5D9E"/>
    <w:rsid w:val="003B7F7A"/>
    <w:rsid w:val="003C28F9"/>
    <w:rsid w:val="003F5AD8"/>
    <w:rsid w:val="004076B8"/>
    <w:rsid w:val="0045420D"/>
    <w:rsid w:val="004669C5"/>
    <w:rsid w:val="00482906"/>
    <w:rsid w:val="00496025"/>
    <w:rsid w:val="00496549"/>
    <w:rsid w:val="005252C2"/>
    <w:rsid w:val="00564AD1"/>
    <w:rsid w:val="00596E11"/>
    <w:rsid w:val="00597B87"/>
    <w:rsid w:val="005A76CB"/>
    <w:rsid w:val="005E1AAB"/>
    <w:rsid w:val="005E2595"/>
    <w:rsid w:val="00696313"/>
    <w:rsid w:val="006E1707"/>
    <w:rsid w:val="007131B6"/>
    <w:rsid w:val="00740A96"/>
    <w:rsid w:val="0076479D"/>
    <w:rsid w:val="00780FB8"/>
    <w:rsid w:val="00810398"/>
    <w:rsid w:val="008306F0"/>
    <w:rsid w:val="00835674"/>
    <w:rsid w:val="008475AF"/>
    <w:rsid w:val="008C38F7"/>
    <w:rsid w:val="008E5038"/>
    <w:rsid w:val="008F337E"/>
    <w:rsid w:val="00924DCA"/>
    <w:rsid w:val="009431D0"/>
    <w:rsid w:val="00961836"/>
    <w:rsid w:val="00964EB5"/>
    <w:rsid w:val="009775BB"/>
    <w:rsid w:val="0099099C"/>
    <w:rsid w:val="009925A4"/>
    <w:rsid w:val="009B3999"/>
    <w:rsid w:val="009B5C5E"/>
    <w:rsid w:val="009D22C6"/>
    <w:rsid w:val="00A11C91"/>
    <w:rsid w:val="00A60736"/>
    <w:rsid w:val="00A720DB"/>
    <w:rsid w:val="00A76AD2"/>
    <w:rsid w:val="00AC42C4"/>
    <w:rsid w:val="00AE1890"/>
    <w:rsid w:val="00B15DD8"/>
    <w:rsid w:val="00B662E3"/>
    <w:rsid w:val="00B8189E"/>
    <w:rsid w:val="00B938D2"/>
    <w:rsid w:val="00BA037F"/>
    <w:rsid w:val="00BA427A"/>
    <w:rsid w:val="00BD07B7"/>
    <w:rsid w:val="00BD1CBA"/>
    <w:rsid w:val="00BF1852"/>
    <w:rsid w:val="00C665ED"/>
    <w:rsid w:val="00CC3748"/>
    <w:rsid w:val="00D14609"/>
    <w:rsid w:val="00DF2002"/>
    <w:rsid w:val="00E35712"/>
    <w:rsid w:val="00E630A4"/>
    <w:rsid w:val="00E732EA"/>
    <w:rsid w:val="00E82E85"/>
    <w:rsid w:val="00F36D8B"/>
    <w:rsid w:val="00F552A6"/>
    <w:rsid w:val="00F71942"/>
    <w:rsid w:val="00F72926"/>
    <w:rsid w:val="00F9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38D2"/>
    <w:rPr>
      <w:rFonts w:ascii="Arial" w:hAnsi="Arial"/>
      <w:sz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ingantwoord">
    <w:name w:val="hoofding antwoord"/>
    <w:basedOn w:val="Standaard"/>
    <w:rsid w:val="00201FE0"/>
    <w:pPr>
      <w:spacing w:after="720"/>
    </w:pPr>
    <w:rPr>
      <w:rFonts w:ascii="Courier New" w:hAnsi="Courier New"/>
      <w:b/>
      <w:noProof/>
    </w:rPr>
  </w:style>
  <w:style w:type="paragraph" w:customStyle="1" w:styleId="Puntvandevraag">
    <w:name w:val="Punt van de vraag"/>
    <w:basedOn w:val="Standaard"/>
    <w:rsid w:val="00201FE0"/>
    <w:pPr>
      <w:numPr>
        <w:numId w:val="1"/>
      </w:numPr>
      <w:spacing w:after="480"/>
    </w:pPr>
    <w:rPr>
      <w:rFonts w:ascii="Courier New" w:hAnsi="Courier New"/>
      <w:noProof/>
    </w:rPr>
  </w:style>
  <w:style w:type="paragraph" w:customStyle="1" w:styleId="Tekst">
    <w:name w:val="Tekst"/>
    <w:basedOn w:val="Standaard"/>
    <w:rsid w:val="008475AF"/>
    <w:rPr>
      <w:lang w:val="nl-BE"/>
    </w:rPr>
  </w:style>
  <w:style w:type="paragraph" w:customStyle="1" w:styleId="Betreft">
    <w:name w:val="Betreft"/>
    <w:basedOn w:val="Tekst"/>
    <w:rsid w:val="00B938D2"/>
    <w:pPr>
      <w:spacing w:after="480"/>
    </w:pPr>
    <w:rPr>
      <w:b/>
    </w:rPr>
  </w:style>
  <w:style w:type="paragraph" w:styleId="Koptekst">
    <w:name w:val="header"/>
    <w:basedOn w:val="Standaard"/>
    <w:rsid w:val="00201FE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01FE0"/>
    <w:pPr>
      <w:tabs>
        <w:tab w:val="center" w:pos="4536"/>
        <w:tab w:val="right" w:pos="9072"/>
      </w:tabs>
    </w:pPr>
  </w:style>
  <w:style w:type="paragraph" w:customStyle="1" w:styleId="Label">
    <w:name w:val="Label"/>
    <w:basedOn w:val="Tekst"/>
    <w:rsid w:val="00B938D2"/>
    <w:pPr>
      <w:spacing w:line="240" w:lineRule="exact"/>
    </w:pPr>
    <w:rPr>
      <w:b/>
      <w:bCs/>
    </w:rPr>
  </w:style>
  <w:style w:type="paragraph" w:customStyle="1" w:styleId="Logo">
    <w:name w:val="Logo"/>
    <w:basedOn w:val="Tekst"/>
    <w:rsid w:val="00964EB5"/>
    <w:pPr>
      <w:spacing w:line="260" w:lineRule="atLeast"/>
      <w:ind w:right="283"/>
      <w:jc w:val="right"/>
    </w:pPr>
    <w:rPr>
      <w:szCs w:val="22"/>
    </w:rPr>
  </w:style>
  <w:style w:type="paragraph" w:customStyle="1" w:styleId="Betrefttekst">
    <w:name w:val="Betreft tekst"/>
    <w:basedOn w:val="Tekst"/>
    <w:rsid w:val="00964EB5"/>
    <w:pPr>
      <w:spacing w:after="360"/>
    </w:pPr>
    <w:rPr>
      <w:szCs w:val="22"/>
    </w:rPr>
  </w:style>
  <w:style w:type="paragraph" w:styleId="Ballontekst">
    <w:name w:val="Balloon Text"/>
    <w:basedOn w:val="Standaard"/>
    <w:link w:val="BallontekstChar"/>
    <w:rsid w:val="000866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66DF"/>
    <w:rPr>
      <w:rFonts w:ascii="Tahoma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38D2"/>
    <w:rPr>
      <w:rFonts w:ascii="Arial" w:hAnsi="Arial"/>
      <w:sz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ingantwoord">
    <w:name w:val="hoofding antwoord"/>
    <w:basedOn w:val="Standaard"/>
    <w:pPr>
      <w:spacing w:after="720"/>
    </w:pPr>
    <w:rPr>
      <w:rFonts w:ascii="Courier New" w:hAnsi="Courier New"/>
      <w:b/>
      <w:noProof/>
    </w:rPr>
  </w:style>
  <w:style w:type="paragraph" w:customStyle="1" w:styleId="Puntvandevraag">
    <w:name w:val="Punt van de vraag"/>
    <w:basedOn w:val="Standaard"/>
    <w:pPr>
      <w:numPr>
        <w:numId w:val="1"/>
      </w:numPr>
      <w:spacing w:after="480"/>
    </w:pPr>
    <w:rPr>
      <w:rFonts w:ascii="Courier New" w:hAnsi="Courier New"/>
      <w:noProof/>
    </w:rPr>
  </w:style>
  <w:style w:type="paragraph" w:customStyle="1" w:styleId="Tekst">
    <w:name w:val="Tekst"/>
    <w:basedOn w:val="Standaard"/>
    <w:rsid w:val="008475AF"/>
    <w:rPr>
      <w:lang w:val="nl-BE"/>
    </w:rPr>
  </w:style>
  <w:style w:type="paragraph" w:customStyle="1" w:styleId="Betreft">
    <w:name w:val="Betreft"/>
    <w:basedOn w:val="Tekst"/>
    <w:rsid w:val="00B938D2"/>
    <w:pPr>
      <w:spacing w:after="480"/>
    </w:pPr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Label">
    <w:name w:val="Label"/>
    <w:basedOn w:val="Tekst"/>
    <w:rsid w:val="00B938D2"/>
    <w:pPr>
      <w:spacing w:line="240" w:lineRule="exact"/>
    </w:pPr>
    <w:rPr>
      <w:b/>
      <w:bCs/>
    </w:rPr>
  </w:style>
  <w:style w:type="paragraph" w:customStyle="1" w:styleId="Logo">
    <w:name w:val="Logo"/>
    <w:basedOn w:val="Tekst"/>
    <w:rsid w:val="00964EB5"/>
    <w:pPr>
      <w:spacing w:line="260" w:lineRule="atLeast"/>
      <w:ind w:right="283"/>
      <w:jc w:val="right"/>
    </w:pPr>
    <w:rPr>
      <w:szCs w:val="22"/>
    </w:rPr>
  </w:style>
  <w:style w:type="paragraph" w:customStyle="1" w:styleId="Betrefttekst">
    <w:name w:val="Betreft tekst"/>
    <w:basedOn w:val="Tekst"/>
    <w:rsid w:val="00964EB5"/>
    <w:pPr>
      <w:spacing w:after="360"/>
    </w:pPr>
    <w:rPr>
      <w:szCs w:val="22"/>
    </w:rPr>
  </w:style>
  <w:style w:type="paragraph" w:styleId="Ballontekst">
    <w:name w:val="Balloon Text"/>
    <w:basedOn w:val="Standaard"/>
    <w:link w:val="BallontekstChar"/>
    <w:rsid w:val="000866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866DF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on32\mi-word\mi-sjablonen\mi-brieven\mi-parlementaire%20vra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mi-parlementaire vraag</Template>
  <TotalTime>8</TotalTime>
  <Pages>1</Pages>
  <Words>94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vraag nr. 311 van 01 maart 2012</vt:lpstr>
    </vt:vector>
  </TitlesOfParts>
  <Company>Afdeling Milieu-inspectie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vraag nr. 311 van 01 maart 2012</dc:title>
  <dc:creator>Jos Tits</dc:creator>
  <cp:lastModifiedBy>Nathalie De Keyzer</cp:lastModifiedBy>
  <cp:revision>5</cp:revision>
  <cp:lastPrinted>2013-03-25T08:48:00Z</cp:lastPrinted>
  <dcterms:created xsi:type="dcterms:W3CDTF">2013-03-08T15:33:00Z</dcterms:created>
  <dcterms:modified xsi:type="dcterms:W3CDTF">2013-03-27T14:17:00Z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_Opgeslagen">
    <vt:bool>false</vt:bool>
  </property>
  <property fmtid="{D5CDD505-2E9C-101B-9397-08002B2CF9AE}" pid="3" name="DOS_Registratie">
    <vt:bool>false</vt:bool>
  </property>
  <property fmtid="{D5CDD505-2E9C-101B-9397-08002B2CF9AE}" pid="4" name="Aangetekend">
    <vt:bool>false</vt:bool>
  </property>
  <property fmtid="{D5CDD505-2E9C-101B-9397-08002B2CF9AE}" pid="5" name="Formulier">
    <vt:bool>false</vt:bool>
  </property>
  <property fmtid="{D5CDD505-2E9C-101B-9397-08002B2CF9AE}" pid="6" name="Versie">
    <vt:lpwstr>v10.11</vt:lpwstr>
  </property>
  <property fmtid="{D5CDD505-2E9C-101B-9397-08002B2CF9AE}" pid="7" name="ID Document">
    <vt:lpwstr>KL30</vt:lpwstr>
  </property>
  <property fmtid="{D5CDD505-2E9C-101B-9397-08002B2CF9AE}" pid="8" name="hoofding_formulier">
    <vt:lpwstr/>
  </property>
</Properties>
</file>